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232" w:rsidRPr="00C34A88" w:rsidRDefault="003B1232" w:rsidP="003B1232">
      <w:pPr>
        <w:pageBreakBefore/>
        <w:autoSpaceDE w:val="0"/>
        <w:ind w:right="57"/>
        <w:jc w:val="both"/>
        <w:rPr>
          <w:rFonts w:ascii="Garamond" w:hAnsi="Garamond" w:cs="Garamond"/>
          <w:b/>
          <w:bCs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b/>
          <w:bCs/>
          <w:kern w:val="0"/>
          <w:sz w:val="24"/>
          <w:szCs w:val="24"/>
          <w:lang w:val="es-DO"/>
        </w:rPr>
        <w:t xml:space="preserve">FL-05 </w:t>
      </w:r>
      <w:bookmarkStart w:id="0" w:name="_GoBack"/>
      <w:r w:rsidRPr="00C34A88">
        <w:rPr>
          <w:rFonts w:ascii="Garamond" w:hAnsi="Garamond" w:cs="Garamond"/>
          <w:b/>
          <w:bCs/>
          <w:kern w:val="0"/>
          <w:sz w:val="24"/>
          <w:szCs w:val="24"/>
          <w:lang w:val="es-DO"/>
        </w:rPr>
        <w:t xml:space="preserve">Oferta Económica                                             </w:t>
      </w:r>
      <w:bookmarkEnd w:id="0"/>
    </w:p>
    <w:p w:rsidR="003B1232" w:rsidRPr="00C34A88" w:rsidRDefault="003B1232" w:rsidP="003B1232">
      <w:pPr>
        <w:pBdr>
          <w:top w:val="single" w:sz="4" w:space="1" w:color="000000"/>
        </w:pBdr>
        <w:autoSpaceDE w:val="0"/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3B1232" w:rsidRPr="00C34A88" w:rsidRDefault="003B1232" w:rsidP="003B1232">
      <w:pPr>
        <w:autoSpaceDE w:val="0"/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Fecha: __________________________</w:t>
      </w: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Referencia: JCE-CCC-L</w:t>
      </w:r>
      <w:r>
        <w:rPr>
          <w:rFonts w:ascii="Garamond" w:hAnsi="Garamond" w:cs="Garamond"/>
          <w:kern w:val="0"/>
          <w:sz w:val="24"/>
          <w:szCs w:val="24"/>
          <w:lang w:val="es-DO"/>
        </w:rPr>
        <w:t>R</w:t>
      </w: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-2022-0001</w:t>
      </w: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b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Señores:</w:t>
      </w: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b/>
          <w:kern w:val="0"/>
          <w:sz w:val="24"/>
          <w:szCs w:val="24"/>
          <w:lang w:val="es-DO"/>
        </w:rPr>
        <w:t>Comité de Compras y Contrataciones</w:t>
      </w: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Junta Central Electoral</w:t>
      </w: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Santo Domingo, Distrito Nacional, Rep. Dom.</w:t>
      </w: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3B1232" w:rsidRPr="00C34A88" w:rsidRDefault="003B1232" w:rsidP="003B1232">
      <w:pPr>
        <w:suppressAutoHyphens w:val="0"/>
        <w:ind w:right="57"/>
        <w:jc w:val="both"/>
        <w:rPr>
          <w:rFonts w:ascii="Garamond" w:hAnsi="Garamond" w:cs="Garamond"/>
          <w:iCs/>
          <w:kern w:val="0"/>
          <w:sz w:val="24"/>
          <w:szCs w:val="24"/>
          <w:lang w:val="es-DO" w:eastAsia="en-US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 w:eastAsia="en-US"/>
        </w:rPr>
        <w:t>A continuación, les presentamos, a la Junta Central Electoral, nuestra mejor oferta con relación al suministro de tóneres que se describen a continuación:</w:t>
      </w:r>
    </w:p>
    <w:p w:rsidR="003B1232" w:rsidRPr="00C34A88" w:rsidRDefault="003B1232" w:rsidP="003B1232">
      <w:pPr>
        <w:suppressAutoHyphens w:val="0"/>
        <w:jc w:val="both"/>
        <w:rPr>
          <w:rFonts w:ascii="Garamond" w:hAnsi="Garamond" w:cs="Garamond"/>
          <w:iCs/>
          <w:kern w:val="0"/>
          <w:sz w:val="24"/>
          <w:szCs w:val="24"/>
          <w:lang w:val="es-DO" w:eastAsia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817"/>
        <w:gridCol w:w="3338"/>
        <w:gridCol w:w="1848"/>
        <w:gridCol w:w="2244"/>
      </w:tblGrid>
      <w:tr w:rsidR="003B1232" w:rsidRPr="00C34A88" w:rsidTr="00F3216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b/>
                <w:kern w:val="0"/>
                <w:sz w:val="24"/>
                <w:szCs w:val="24"/>
                <w:lang w:val="es-DO" w:eastAsia="en-US"/>
              </w:rPr>
            </w:pPr>
            <w:r w:rsidRPr="00C34A88">
              <w:rPr>
                <w:rFonts w:ascii="Garamond" w:hAnsi="Garamond" w:cs="Garamond"/>
                <w:b/>
                <w:kern w:val="0"/>
                <w:sz w:val="24"/>
                <w:szCs w:val="24"/>
                <w:lang w:val="es-DO" w:eastAsia="en-US"/>
              </w:rPr>
              <w:t>Ítems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b/>
                <w:kern w:val="0"/>
                <w:sz w:val="24"/>
                <w:szCs w:val="24"/>
                <w:lang w:val="es-DO" w:eastAsia="en-US"/>
              </w:rPr>
            </w:pPr>
            <w:proofErr w:type="spellStart"/>
            <w:r w:rsidRPr="00C34A88">
              <w:rPr>
                <w:rFonts w:ascii="Garamond" w:hAnsi="Garamond" w:cs="Garamond"/>
                <w:b/>
                <w:kern w:val="0"/>
                <w:sz w:val="24"/>
                <w:szCs w:val="24"/>
                <w:lang w:val="es-DO" w:eastAsia="en-US"/>
              </w:rPr>
              <w:t>Cant</w:t>
            </w:r>
            <w:proofErr w:type="spellEnd"/>
            <w:r w:rsidRPr="00C34A88">
              <w:rPr>
                <w:rFonts w:ascii="Garamond" w:hAnsi="Garamond" w:cs="Garamond"/>
                <w:b/>
                <w:kern w:val="0"/>
                <w:sz w:val="24"/>
                <w:szCs w:val="24"/>
                <w:lang w:val="es-DO" w:eastAsia="en-US"/>
              </w:rPr>
              <w:t>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b/>
                <w:kern w:val="0"/>
                <w:sz w:val="24"/>
                <w:szCs w:val="24"/>
                <w:lang w:val="es-DO" w:eastAsia="en-US"/>
              </w:rPr>
            </w:pPr>
            <w:r w:rsidRPr="00C34A88">
              <w:rPr>
                <w:rFonts w:ascii="Garamond" w:hAnsi="Garamond" w:cs="Garamond"/>
                <w:b/>
                <w:kern w:val="0"/>
                <w:sz w:val="24"/>
                <w:szCs w:val="24"/>
                <w:lang w:val="es-DO" w:eastAsia="en-US"/>
              </w:rPr>
              <w:t>Suministros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b/>
                <w:kern w:val="0"/>
                <w:sz w:val="24"/>
                <w:szCs w:val="24"/>
                <w:lang w:val="es-DO" w:eastAsia="en-US"/>
              </w:rPr>
            </w:pPr>
            <w:r w:rsidRPr="00C34A88">
              <w:rPr>
                <w:rFonts w:ascii="Garamond" w:hAnsi="Garamond" w:cs="Garamond"/>
                <w:b/>
                <w:kern w:val="0"/>
                <w:sz w:val="24"/>
                <w:szCs w:val="24"/>
                <w:lang w:val="es-DO" w:eastAsia="en-US"/>
              </w:rPr>
              <w:t>Precio</w:t>
            </w:r>
          </w:p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b/>
                <w:kern w:val="0"/>
                <w:sz w:val="24"/>
                <w:szCs w:val="24"/>
                <w:lang w:val="es-DO" w:eastAsia="en-US"/>
              </w:rPr>
            </w:pPr>
            <w:r w:rsidRPr="00C34A88">
              <w:rPr>
                <w:rFonts w:ascii="Garamond" w:hAnsi="Garamond" w:cs="Garamond"/>
                <w:b/>
                <w:kern w:val="0"/>
                <w:sz w:val="24"/>
                <w:szCs w:val="24"/>
                <w:lang w:val="es-DO" w:eastAsia="en-US"/>
              </w:rPr>
              <w:t>Unitario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/>
                <w:kern w:val="0"/>
                <w:sz w:val="24"/>
                <w:szCs w:val="24"/>
              </w:rPr>
            </w:pPr>
            <w:r w:rsidRPr="00C34A88">
              <w:rPr>
                <w:rFonts w:ascii="Garamond" w:hAnsi="Garamond" w:cs="Garamond"/>
                <w:b/>
                <w:kern w:val="0"/>
                <w:sz w:val="24"/>
                <w:szCs w:val="24"/>
                <w:lang w:val="es-DO" w:eastAsia="en-US"/>
              </w:rPr>
              <w:t xml:space="preserve">Subtotal </w:t>
            </w:r>
          </w:p>
        </w:tc>
      </w:tr>
      <w:tr w:rsidR="003B1232" w:rsidRPr="00C34A88" w:rsidTr="00F3216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ind w:right="57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ind w:right="57"/>
              <w:jc w:val="both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</w:tr>
      <w:tr w:rsidR="003B1232" w:rsidRPr="00C34A88" w:rsidTr="00F3216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</w:tr>
      <w:tr w:rsidR="003B1232" w:rsidRPr="00C34A88" w:rsidTr="00F3216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</w:tr>
      <w:tr w:rsidR="003B1232" w:rsidRPr="00C34A88" w:rsidTr="00F3216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</w:tr>
      <w:tr w:rsidR="003B1232" w:rsidRPr="00C34A88" w:rsidTr="00F3216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</w:tr>
      <w:tr w:rsidR="003B1232" w:rsidRPr="00C34A88" w:rsidTr="00F3216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</w:tr>
      <w:tr w:rsidR="003B1232" w:rsidRPr="00C34A88" w:rsidTr="00F3216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</w:tr>
      <w:tr w:rsidR="003B1232" w:rsidRPr="00C34A88" w:rsidTr="00F3216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</w:tr>
      <w:tr w:rsidR="003B1232" w:rsidRPr="00C34A88" w:rsidTr="00F3216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</w:tr>
      <w:tr w:rsidR="003B1232" w:rsidRPr="00C34A88" w:rsidTr="00F3216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</w:tr>
      <w:tr w:rsidR="003B1232" w:rsidRPr="00C34A88" w:rsidTr="00F3216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</w:tr>
      <w:tr w:rsidR="003B1232" w:rsidRPr="00C34A88" w:rsidTr="00F3216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jc w:val="center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val="es-DO" w:eastAsia="en-US"/>
              </w:rPr>
            </w:pPr>
          </w:p>
        </w:tc>
      </w:tr>
      <w:tr w:rsidR="003B1232" w:rsidRPr="00C34A88" w:rsidTr="00F32168">
        <w:trPr>
          <w:jc w:val="center"/>
        </w:trPr>
        <w:tc>
          <w:tcPr>
            <w:tcW w:w="6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232" w:rsidRPr="00C34A88" w:rsidRDefault="003B1232" w:rsidP="00F32168">
            <w:pPr>
              <w:suppressAutoHyphens w:val="0"/>
              <w:rPr>
                <w:rFonts w:ascii="Garamond" w:hAnsi="Garamond" w:cs="Garamond"/>
                <w:kern w:val="0"/>
                <w:sz w:val="24"/>
                <w:szCs w:val="24"/>
                <w:lang w:eastAsia="en-US"/>
              </w:rPr>
            </w:pPr>
            <w:r w:rsidRPr="00C34A88">
              <w:rPr>
                <w:rFonts w:ascii="Garamond" w:hAnsi="Garamond" w:cs="Garamond"/>
                <w:b/>
                <w:kern w:val="0"/>
                <w:sz w:val="24"/>
                <w:szCs w:val="24"/>
                <w:lang w:eastAsia="en-US"/>
              </w:rPr>
              <w:t>Subtotal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eastAsia="en-US"/>
              </w:rPr>
            </w:pPr>
          </w:p>
        </w:tc>
      </w:tr>
      <w:tr w:rsidR="003B1232" w:rsidRPr="00C34A88" w:rsidTr="00F32168">
        <w:trPr>
          <w:jc w:val="center"/>
        </w:trPr>
        <w:tc>
          <w:tcPr>
            <w:tcW w:w="6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232" w:rsidRPr="00C34A88" w:rsidRDefault="003B1232" w:rsidP="00F32168">
            <w:pPr>
              <w:suppressAutoHyphens w:val="0"/>
              <w:rPr>
                <w:rFonts w:ascii="Garamond" w:hAnsi="Garamond" w:cs="Garamond"/>
                <w:kern w:val="0"/>
                <w:sz w:val="24"/>
                <w:szCs w:val="24"/>
                <w:lang w:eastAsia="en-US"/>
              </w:rPr>
            </w:pPr>
            <w:r w:rsidRPr="00C34A88">
              <w:rPr>
                <w:rFonts w:ascii="Garamond" w:hAnsi="Garamond" w:cs="Garamond"/>
                <w:b/>
                <w:kern w:val="0"/>
                <w:sz w:val="24"/>
                <w:szCs w:val="24"/>
                <w:lang w:eastAsia="en-US"/>
              </w:rPr>
              <w:t>ITBIS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eastAsia="en-US"/>
              </w:rPr>
            </w:pPr>
          </w:p>
        </w:tc>
      </w:tr>
      <w:tr w:rsidR="003B1232" w:rsidRPr="00C34A88" w:rsidTr="00F32168">
        <w:trPr>
          <w:jc w:val="center"/>
        </w:trPr>
        <w:tc>
          <w:tcPr>
            <w:tcW w:w="6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232" w:rsidRPr="00C34A88" w:rsidRDefault="003B1232" w:rsidP="00F32168">
            <w:pPr>
              <w:suppressAutoHyphens w:val="0"/>
              <w:rPr>
                <w:rFonts w:ascii="Garamond" w:hAnsi="Garamond" w:cs="Garamond"/>
                <w:kern w:val="0"/>
                <w:sz w:val="24"/>
                <w:szCs w:val="24"/>
                <w:lang w:eastAsia="en-US"/>
              </w:rPr>
            </w:pPr>
            <w:r w:rsidRPr="00C34A88">
              <w:rPr>
                <w:rFonts w:ascii="Garamond" w:hAnsi="Garamond" w:cs="Garamond"/>
                <w:b/>
                <w:kern w:val="0"/>
                <w:sz w:val="24"/>
                <w:szCs w:val="24"/>
                <w:lang w:eastAsia="en-US"/>
              </w:rPr>
              <w:t>Total General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232" w:rsidRPr="00C34A88" w:rsidRDefault="003B1232" w:rsidP="00F32168">
            <w:pPr>
              <w:suppressAutoHyphens w:val="0"/>
              <w:snapToGrid w:val="0"/>
              <w:rPr>
                <w:rFonts w:ascii="Garamond" w:hAnsi="Garamond" w:cs="Garamond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3B1232" w:rsidRPr="00C34A88" w:rsidRDefault="003B1232" w:rsidP="003B1232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Condiciones de pago:</w:t>
      </w: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Tiempo de entrega:</w:t>
      </w: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 xml:space="preserve">Garantía: </w:t>
      </w: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Observaciones……….</w:t>
      </w: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b/>
          <w:kern w:val="0"/>
          <w:sz w:val="24"/>
          <w:szCs w:val="24"/>
          <w:lang w:val="es-DO"/>
        </w:rPr>
      </w:pPr>
      <w:proofErr w:type="spellStart"/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Nombre__________________________en</w:t>
      </w:r>
      <w:proofErr w:type="spellEnd"/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compañía]</w:t>
      </w: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Firma ___________________________________</w:t>
      </w: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El día _________________________ del mes _______________ de ______</w:t>
      </w:r>
    </w:p>
    <w:p w:rsidR="003B1232" w:rsidRPr="00C34A88" w:rsidRDefault="003B1232" w:rsidP="003B1232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3B1232" w:rsidRPr="00C34A88" w:rsidRDefault="003B1232" w:rsidP="003B1232">
      <w:pPr>
        <w:autoSpaceDE w:val="0"/>
        <w:ind w:right="57"/>
        <w:jc w:val="both"/>
        <w:rPr>
          <w:rFonts w:ascii="Garamond" w:hAnsi="Garamond" w:cs="Garamond"/>
          <w:b/>
          <w:bCs/>
          <w:kern w:val="0"/>
          <w:sz w:val="24"/>
          <w:szCs w:val="24"/>
          <w:lang w:val="es-DO"/>
        </w:rPr>
      </w:pPr>
    </w:p>
    <w:p w:rsidR="00E136EF" w:rsidRPr="003B1232" w:rsidRDefault="003B1232">
      <w:pPr>
        <w:rPr>
          <w:lang w:val="es-DO"/>
        </w:rPr>
      </w:pPr>
    </w:p>
    <w:sectPr w:rsidR="00E136EF" w:rsidRPr="003B1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32"/>
    <w:rsid w:val="000A6071"/>
    <w:rsid w:val="002E1661"/>
    <w:rsid w:val="003B1232"/>
    <w:rsid w:val="003D308D"/>
    <w:rsid w:val="00544619"/>
    <w:rsid w:val="00775E8B"/>
    <w:rsid w:val="00B11C9E"/>
    <w:rsid w:val="00B55F07"/>
    <w:rsid w:val="00BA11ED"/>
    <w:rsid w:val="00CB60B6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AF607-991E-4436-AD20-655661CA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23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>JCE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2022-02-21T12:48:00Z</dcterms:created>
  <dcterms:modified xsi:type="dcterms:W3CDTF">2022-02-21T12:48:00Z</dcterms:modified>
</cp:coreProperties>
</file>